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8559B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DA1A3E">
        <w:rPr>
          <w:rFonts w:ascii="Calibri" w:hAnsi="Calibri" w:cs="Calibri"/>
          <w:b/>
          <w:bCs/>
          <w:sz w:val="32"/>
          <w:szCs w:val="32"/>
        </w:rPr>
        <w:t xml:space="preserve"> ZA BARAJEVO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 srpskog na 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DA1A3E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DA1A3E">
              <w:rPr>
                <w:rFonts w:ascii="Arial" w:hAnsi="Arial" w:cs="Arial"/>
                <w:szCs w:val="24"/>
                <w:lang w:eastAsia="en-US"/>
              </w:rPr>
              <w:t>ul. Srednjokrajska bb, 11460</w:t>
            </w:r>
            <w:r w:rsidR="007213CA">
              <w:rPr>
                <w:rFonts w:ascii="Arial" w:hAnsi="Arial" w:cs="Arial"/>
                <w:szCs w:val="24"/>
                <w:lang w:eastAsia="en-US"/>
              </w:rPr>
              <w:t xml:space="preserve"> Barajevo</w:t>
            </w:r>
            <w:bookmarkStart w:id="0" w:name="_GoBack"/>
            <w:bookmarkEnd w:id="0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A1A3E" w:rsidRDefault="00DA1A3E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DA1A3E">
              <w:rPr>
                <w:rFonts w:ascii="Arial" w:hAnsi="Arial" w:cs="Arial"/>
                <w:szCs w:val="24"/>
                <w:lang w:eastAsia="en-US"/>
              </w:rPr>
              <w:t>011/405-80-05</w:t>
            </w:r>
          </w:p>
          <w:p w:rsidR="00DA1A3E" w:rsidRDefault="00DA1A3E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– 84</w:t>
            </w:r>
          </w:p>
          <w:p w:rsidR="00AB64B5" w:rsidRPr="00AB64B5" w:rsidRDefault="00DA1A3E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069/3 – 080</w:t>
            </w:r>
            <w:r w:rsidRPr="00DA1A3E">
              <w:rPr>
                <w:rFonts w:ascii="Arial" w:hAnsi="Arial" w:cs="Arial"/>
                <w:szCs w:val="24"/>
                <w:lang w:eastAsia="en-US"/>
              </w:rPr>
              <w:t>6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– </w:t>
            </w:r>
            <w:r w:rsidRPr="00DA1A3E">
              <w:rPr>
                <w:rFonts w:ascii="Arial" w:hAnsi="Arial" w:cs="Arial"/>
                <w:szCs w:val="24"/>
                <w:lang w:eastAsia="en-US"/>
              </w:rPr>
              <w:t>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 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DA1A3E">
              <w:rPr>
                <w:rFonts w:ascii="Arial" w:hAnsi="Arial" w:cs="Arial"/>
                <w:color w:val="000000"/>
                <w:szCs w:val="24"/>
                <w:lang w:eastAsia="en-US"/>
              </w:rPr>
              <w:t>9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DA1A3E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7D93C038" wp14:editId="29D731D5">
            <wp:extent cx="4705350" cy="515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A8" w:rsidRDefault="00F73DA8" w:rsidP="00085D17">
      <w:pPr>
        <w:spacing w:line="240" w:lineRule="auto"/>
      </w:pPr>
      <w:r>
        <w:separator/>
      </w:r>
    </w:p>
  </w:endnote>
  <w:endnote w:type="continuationSeparator" w:id="0">
    <w:p w:rsidR="00F73DA8" w:rsidRDefault="00F73DA8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A8" w:rsidRDefault="00F73DA8" w:rsidP="00085D17">
      <w:pPr>
        <w:spacing w:line="240" w:lineRule="auto"/>
      </w:pPr>
      <w:r>
        <w:separator/>
      </w:r>
    </w:p>
  </w:footnote>
  <w:footnote w:type="continuationSeparator" w:id="0">
    <w:p w:rsidR="00F73DA8" w:rsidRDefault="00F73DA8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B79DA"/>
    <w:rsid w:val="005B7A70"/>
    <w:rsid w:val="005C5ABC"/>
    <w:rsid w:val="005F4096"/>
    <w:rsid w:val="005F4768"/>
    <w:rsid w:val="005F5052"/>
    <w:rsid w:val="006D5453"/>
    <w:rsid w:val="00702077"/>
    <w:rsid w:val="007213CA"/>
    <w:rsid w:val="00723706"/>
    <w:rsid w:val="007250CA"/>
    <w:rsid w:val="007A5D05"/>
    <w:rsid w:val="007B23D3"/>
    <w:rsid w:val="007F7B73"/>
    <w:rsid w:val="008100AD"/>
    <w:rsid w:val="008116D6"/>
    <w:rsid w:val="008E3141"/>
    <w:rsid w:val="008F3D7B"/>
    <w:rsid w:val="009327D5"/>
    <w:rsid w:val="009331A5"/>
    <w:rsid w:val="0096793A"/>
    <w:rsid w:val="009E7326"/>
    <w:rsid w:val="009F65B8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1A3E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73DA8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1A084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1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3</cp:revision>
  <cp:lastPrinted>2015-12-02T12:40:00Z</cp:lastPrinted>
  <dcterms:created xsi:type="dcterms:W3CDTF">2016-02-02T14:36:00Z</dcterms:created>
  <dcterms:modified xsi:type="dcterms:W3CDTF">2016-02-02T14:40:00Z</dcterms:modified>
</cp:coreProperties>
</file>